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84EF8" w14:textId="17959884" w:rsidR="003B2989" w:rsidRDefault="00D97C28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1186B" wp14:editId="25F4E847">
                <wp:simplePos x="0" y="0"/>
                <wp:positionH relativeFrom="margin">
                  <wp:posOffset>3061335</wp:posOffset>
                </wp:positionH>
                <wp:positionV relativeFrom="paragraph">
                  <wp:posOffset>-41275</wp:posOffset>
                </wp:positionV>
                <wp:extent cx="3300343" cy="978011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0343" cy="978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A0F2F" w14:textId="77777777" w:rsidR="00CE1B51" w:rsidRDefault="00CE1B51" w:rsidP="00CE1B5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82228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South Island RAG Rally</w:t>
                            </w:r>
                            <w:r w:rsidR="00822286" w:rsidRPr="0082228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Registration</w:t>
                            </w:r>
                          </w:p>
                          <w:p w14:paraId="5201B15B" w14:textId="5C00B51A" w:rsidR="00084B58" w:rsidRPr="00084B58" w:rsidRDefault="00084B58" w:rsidP="00CE1B5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</w:rPr>
                            </w:pPr>
                            <w:r w:rsidRPr="00084B58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</w:rPr>
                              <w:t>Collingwood Holiday Park</w:t>
                            </w:r>
                          </w:p>
                          <w:p w14:paraId="33F5421C" w14:textId="34704487" w:rsidR="00A5506F" w:rsidRPr="00D97C28" w:rsidRDefault="007A7B90" w:rsidP="00CE1B51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222222"/>
                                <w:shd w:val="clear" w:color="auto" w:fill="FFFFFF"/>
                              </w:rPr>
                            </w:pPr>
                            <w:r w:rsidRPr="00D97C28">
                              <w:rPr>
                                <w:rFonts w:asciiTheme="minorHAnsi" w:hAnsiTheme="minorHAnsi" w:cstheme="minorHAnsi"/>
                                <w:i/>
                              </w:rPr>
                              <w:t>William Street, Collingwood 7073</w:t>
                            </w:r>
                          </w:p>
                          <w:p w14:paraId="62F60350" w14:textId="73146CA5" w:rsidR="00D44CC2" w:rsidRPr="00D97C28" w:rsidRDefault="00D44CC2" w:rsidP="00CE1B5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D97C28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222222"/>
                                <w:shd w:val="clear" w:color="auto" w:fill="FFFFFF"/>
                              </w:rPr>
                              <w:t xml:space="preserve">Friday </w:t>
                            </w:r>
                            <w:r w:rsidR="007A7B90" w:rsidRPr="00D97C28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222222"/>
                                <w:shd w:val="clear" w:color="auto" w:fill="FFFFFF"/>
                              </w:rPr>
                              <w:t>19</w:t>
                            </w:r>
                            <w:r w:rsidRPr="00D97C28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222222"/>
                                <w:shd w:val="clear" w:color="auto" w:fill="FFFFFF"/>
                              </w:rPr>
                              <w:t xml:space="preserve"> – Sunday </w:t>
                            </w:r>
                            <w:r w:rsidR="007A7B90" w:rsidRPr="00D97C28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222222"/>
                                <w:shd w:val="clear" w:color="auto" w:fill="FFFFFF"/>
                              </w:rPr>
                              <w:t>21</w:t>
                            </w:r>
                            <w:r w:rsidRPr="00D97C28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="007A7B90" w:rsidRPr="00D97C28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222222"/>
                                <w:shd w:val="clear" w:color="auto" w:fill="FFFFFF"/>
                              </w:rPr>
                              <w:t>NOVEMBER</w:t>
                            </w:r>
                            <w:r w:rsidRPr="00D97C28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222222"/>
                                <w:shd w:val="clear" w:color="auto" w:fill="FFFFFF"/>
                              </w:rPr>
                              <w:t xml:space="preserve"> 20</w:t>
                            </w:r>
                            <w:r w:rsidR="007A7B90" w:rsidRPr="00D97C28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222222"/>
                                <w:shd w:val="clear" w:color="auto" w:fill="FFFFFF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701186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1.05pt;margin-top:-3.25pt;width:259.85pt;height:7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" fillcolor="white [3201]" stroked="f" strokeweight=".5pt">
                <v:textbox>
                  <w:txbxContent>
                    <w:p w14:paraId="030A0F2F" w14:textId="77777777" w:rsidR="00CE1B51" w:rsidRDefault="00CE1B51" w:rsidP="00CE1B51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82228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South Island RAG Rally</w:t>
                      </w:r>
                      <w:r w:rsidR="00822286" w:rsidRPr="0082228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Registration</w:t>
                      </w:r>
                    </w:p>
                    <w:p w14:paraId="5201B15B" w14:textId="5C00B51A" w:rsidR="00084B58" w:rsidRPr="00084B58" w:rsidRDefault="00084B58" w:rsidP="00CE1B51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</w:rPr>
                      </w:pPr>
                      <w:r w:rsidRPr="00084B58">
                        <w:rPr>
                          <w:rFonts w:asciiTheme="minorHAnsi" w:hAnsiTheme="minorHAnsi" w:cstheme="minorHAnsi"/>
                          <w:b/>
                          <w:bCs/>
                          <w:i/>
                        </w:rPr>
                        <w:t>Collingwood Holiday Park</w:t>
                      </w:r>
                    </w:p>
                    <w:p w14:paraId="33F5421C" w14:textId="34704487" w:rsidR="00A5506F" w:rsidRPr="00D97C28" w:rsidRDefault="007A7B90" w:rsidP="00CE1B51">
                      <w:pPr>
                        <w:rPr>
                          <w:rFonts w:asciiTheme="minorHAnsi" w:hAnsiTheme="minorHAnsi" w:cstheme="minorHAnsi"/>
                          <w:i/>
                          <w:color w:val="222222"/>
                          <w:shd w:val="clear" w:color="auto" w:fill="FFFFFF"/>
                        </w:rPr>
                      </w:pPr>
                      <w:r w:rsidRPr="00D97C28">
                        <w:rPr>
                          <w:rFonts w:asciiTheme="minorHAnsi" w:hAnsiTheme="minorHAnsi" w:cstheme="minorHAnsi"/>
                          <w:i/>
                        </w:rPr>
                        <w:t>William Street, Collingwood 7073</w:t>
                      </w:r>
                    </w:p>
                    <w:p w14:paraId="62F60350" w14:textId="73146CA5" w:rsidR="00D44CC2" w:rsidRPr="00D97C28" w:rsidRDefault="00D44CC2" w:rsidP="00CE1B51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D97C28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222222"/>
                          <w:shd w:val="clear" w:color="auto" w:fill="FFFFFF"/>
                        </w:rPr>
                        <w:t xml:space="preserve">Friday </w:t>
                      </w:r>
                      <w:r w:rsidR="007A7B90" w:rsidRPr="00D97C28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222222"/>
                          <w:shd w:val="clear" w:color="auto" w:fill="FFFFFF"/>
                        </w:rPr>
                        <w:t>19</w:t>
                      </w:r>
                      <w:r w:rsidRPr="00D97C28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222222"/>
                          <w:shd w:val="clear" w:color="auto" w:fill="FFFFFF"/>
                        </w:rPr>
                        <w:t xml:space="preserve"> – Sunday </w:t>
                      </w:r>
                      <w:r w:rsidR="007A7B90" w:rsidRPr="00D97C28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222222"/>
                          <w:shd w:val="clear" w:color="auto" w:fill="FFFFFF"/>
                        </w:rPr>
                        <w:t>21</w:t>
                      </w:r>
                      <w:r w:rsidRPr="00D97C28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="007A7B90" w:rsidRPr="00D97C28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222222"/>
                          <w:shd w:val="clear" w:color="auto" w:fill="FFFFFF"/>
                        </w:rPr>
                        <w:t>NOVEMBER</w:t>
                      </w:r>
                      <w:r w:rsidRPr="00D97C28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222222"/>
                          <w:shd w:val="clear" w:color="auto" w:fill="FFFFFF"/>
                        </w:rPr>
                        <w:t xml:space="preserve"> 20</w:t>
                      </w:r>
                      <w:r w:rsidR="007A7B90" w:rsidRPr="00D97C28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222222"/>
                          <w:shd w:val="clear" w:color="auto" w:fill="FFFFFF"/>
                        </w:rPr>
                        <w:t>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321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1E671" wp14:editId="20DBCFED">
                <wp:simplePos x="0" y="0"/>
                <wp:positionH relativeFrom="margin">
                  <wp:posOffset>390525</wp:posOffset>
                </wp:positionH>
                <wp:positionV relativeFrom="paragraph">
                  <wp:posOffset>-107950</wp:posOffset>
                </wp:positionV>
                <wp:extent cx="1963972" cy="9700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3972" cy="97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81077" w14:textId="2AC20062" w:rsidR="0043138D" w:rsidRDefault="00CE1B51"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6C2A96B5" wp14:editId="59896CF5">
                                  <wp:extent cx="1774800" cy="8820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MW Aotearoa New Zealand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4800" cy="88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956F23" w14:textId="77777777" w:rsidR="001F3212" w:rsidRDefault="001F32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F81E671" id="Text Box 2" o:spid="_x0000_s1027" type="#_x0000_t202" style="position:absolute;margin-left:30.75pt;margin-top:-8.5pt;width:154.65pt;height:7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" fillcolor="white [3201]" stroked="f" strokeweight=".5pt">
                <v:textbox>
                  <w:txbxContent>
                    <w:p w14:paraId="38381077" w14:textId="2AC20062" w:rsidR="0043138D" w:rsidRDefault="00CE1B51"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6C2A96B5" wp14:editId="59896CF5">
                            <wp:extent cx="1774800" cy="8820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MW Aotearoa New Zealand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4800" cy="88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956F23" w14:textId="77777777" w:rsidR="001F3212" w:rsidRDefault="001F3212"/>
                  </w:txbxContent>
                </v:textbox>
                <w10:wrap anchorx="margin"/>
              </v:shape>
            </w:pict>
          </mc:Fallback>
        </mc:AlternateContent>
      </w:r>
    </w:p>
    <w:p w14:paraId="112A7669" w14:textId="77777777" w:rsidR="00CE1B51" w:rsidRDefault="00CE1B51"/>
    <w:p w14:paraId="250D465B" w14:textId="77777777" w:rsidR="00CE1B51" w:rsidRDefault="00CE1B51"/>
    <w:p w14:paraId="0950CAFB" w14:textId="6CCC5AFF" w:rsidR="00CE1B51" w:rsidRDefault="00CE1B51"/>
    <w:tbl>
      <w:tblPr>
        <w:tblStyle w:val="TableGrid"/>
        <w:tblpPr w:leftFromText="180" w:rightFromText="180" w:vertAnchor="page" w:horzAnchor="margin" w:tblpXSpec="center" w:tblpY="2461"/>
        <w:tblW w:w="8790" w:type="dxa"/>
        <w:tblLook w:val="04A0" w:firstRow="1" w:lastRow="0" w:firstColumn="1" w:lastColumn="0" w:noHBand="0" w:noVBand="1"/>
      </w:tblPr>
      <w:tblGrid>
        <w:gridCol w:w="1703"/>
        <w:gridCol w:w="1133"/>
        <w:gridCol w:w="2693"/>
        <w:gridCol w:w="1276"/>
        <w:gridCol w:w="1985"/>
      </w:tblGrid>
      <w:tr w:rsidR="003B2989" w:rsidRPr="00CE1B51" w14:paraId="22DA0BCA" w14:textId="77777777" w:rsidTr="006A2A94">
        <w:tc>
          <w:tcPr>
            <w:tcW w:w="1703" w:type="dxa"/>
            <w:shd w:val="clear" w:color="auto" w:fill="D9D9D9" w:themeFill="background1" w:themeFillShade="D9"/>
          </w:tcPr>
          <w:p w14:paraId="7B87C251" w14:textId="77777777" w:rsidR="003B2989" w:rsidRPr="00CE1B51" w:rsidRDefault="003B2989" w:rsidP="001F3212">
            <w:pPr>
              <w:rPr>
                <w:rFonts w:asciiTheme="minorHAnsi" w:hAnsiTheme="minorHAnsi" w:cstheme="minorHAnsi"/>
                <w:b/>
              </w:rPr>
            </w:pPr>
            <w:r w:rsidRPr="00CE1B51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7087" w:type="dxa"/>
            <w:gridSpan w:val="4"/>
          </w:tcPr>
          <w:p w14:paraId="2236940A" w14:textId="77777777" w:rsidR="003B2989" w:rsidRPr="00CE1B51" w:rsidRDefault="003B2989" w:rsidP="001F3212">
            <w:pPr>
              <w:rPr>
                <w:rFonts w:asciiTheme="minorHAnsi" w:hAnsiTheme="minorHAnsi" w:cstheme="minorHAnsi"/>
              </w:rPr>
            </w:pPr>
          </w:p>
        </w:tc>
      </w:tr>
      <w:tr w:rsidR="003B2989" w:rsidRPr="00CE1B51" w14:paraId="57D7671C" w14:textId="77777777" w:rsidTr="006A2A94">
        <w:tc>
          <w:tcPr>
            <w:tcW w:w="1703" w:type="dxa"/>
            <w:vMerge w:val="restart"/>
            <w:shd w:val="clear" w:color="auto" w:fill="D9D9D9" w:themeFill="background1" w:themeFillShade="D9"/>
          </w:tcPr>
          <w:p w14:paraId="22031B27" w14:textId="77777777" w:rsidR="003B2989" w:rsidRPr="00CE1B51" w:rsidRDefault="003B2989" w:rsidP="001F3212">
            <w:pPr>
              <w:rPr>
                <w:rFonts w:asciiTheme="minorHAnsi" w:hAnsiTheme="minorHAnsi" w:cstheme="minorHAnsi"/>
                <w:b/>
              </w:rPr>
            </w:pPr>
            <w:r w:rsidRPr="00CE1B51">
              <w:rPr>
                <w:rFonts w:asciiTheme="minorHAnsi" w:hAnsiTheme="minorHAnsi" w:cstheme="minorHAnsi"/>
                <w:b/>
              </w:rPr>
              <w:t>Address</w:t>
            </w:r>
          </w:p>
        </w:tc>
        <w:tc>
          <w:tcPr>
            <w:tcW w:w="7087" w:type="dxa"/>
            <w:gridSpan w:val="4"/>
          </w:tcPr>
          <w:p w14:paraId="6C3567AE" w14:textId="77777777" w:rsidR="003B2989" w:rsidRPr="00CE1B51" w:rsidRDefault="003B2989" w:rsidP="001F3212">
            <w:pPr>
              <w:rPr>
                <w:rFonts w:asciiTheme="minorHAnsi" w:hAnsiTheme="minorHAnsi" w:cstheme="minorHAnsi"/>
              </w:rPr>
            </w:pPr>
          </w:p>
        </w:tc>
      </w:tr>
      <w:tr w:rsidR="0043138D" w:rsidRPr="00CE1B51" w14:paraId="2F0F6104" w14:textId="77777777" w:rsidTr="006A2A94">
        <w:tc>
          <w:tcPr>
            <w:tcW w:w="1703" w:type="dxa"/>
            <w:vMerge/>
            <w:shd w:val="clear" w:color="auto" w:fill="D9D9D9" w:themeFill="background1" w:themeFillShade="D9"/>
          </w:tcPr>
          <w:p w14:paraId="7D9B8266" w14:textId="77777777" w:rsidR="0043138D" w:rsidRPr="00CE1B51" w:rsidRDefault="0043138D" w:rsidP="001F321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26" w:type="dxa"/>
            <w:gridSpan w:val="2"/>
          </w:tcPr>
          <w:p w14:paraId="51E66C1A" w14:textId="77777777" w:rsidR="0043138D" w:rsidRPr="00CE1B51" w:rsidRDefault="0043138D" w:rsidP="001F32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FCE14C3" w14:textId="77777777" w:rsidR="0043138D" w:rsidRPr="00CE1B51" w:rsidRDefault="0043138D" w:rsidP="001F3212">
            <w:pPr>
              <w:rPr>
                <w:rFonts w:asciiTheme="minorHAnsi" w:hAnsiTheme="minorHAnsi" w:cstheme="minorHAnsi"/>
                <w:b/>
              </w:rPr>
            </w:pPr>
            <w:r w:rsidRPr="00CE1B51">
              <w:rPr>
                <w:rFonts w:asciiTheme="minorHAnsi" w:hAnsiTheme="minorHAnsi" w:cstheme="minorHAnsi"/>
                <w:b/>
              </w:rPr>
              <w:t>Postcode:</w:t>
            </w:r>
          </w:p>
        </w:tc>
        <w:tc>
          <w:tcPr>
            <w:tcW w:w="1985" w:type="dxa"/>
          </w:tcPr>
          <w:p w14:paraId="6FFF4538" w14:textId="77777777" w:rsidR="0043138D" w:rsidRPr="00CE1B51" w:rsidRDefault="0043138D" w:rsidP="001F321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3138D" w:rsidRPr="00CE1B51" w14:paraId="01C3DB82" w14:textId="77777777" w:rsidTr="006A2A94">
        <w:tc>
          <w:tcPr>
            <w:tcW w:w="1703" w:type="dxa"/>
            <w:vMerge w:val="restart"/>
            <w:shd w:val="clear" w:color="auto" w:fill="D9D9D9" w:themeFill="background1" w:themeFillShade="D9"/>
          </w:tcPr>
          <w:p w14:paraId="7C09B10A" w14:textId="77777777" w:rsidR="0043138D" w:rsidRPr="00CE1B51" w:rsidRDefault="0043138D" w:rsidP="001F3212">
            <w:pPr>
              <w:rPr>
                <w:rFonts w:asciiTheme="minorHAnsi" w:hAnsiTheme="minorHAnsi" w:cstheme="minorHAnsi"/>
                <w:b/>
              </w:rPr>
            </w:pPr>
            <w:r w:rsidRPr="00CE1B51">
              <w:rPr>
                <w:rFonts w:asciiTheme="minorHAnsi" w:hAnsiTheme="minorHAnsi" w:cstheme="minorHAnsi"/>
                <w:b/>
              </w:rPr>
              <w:t>Contacts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1AD9BDA1" w14:textId="77777777" w:rsidR="0043138D" w:rsidRPr="00CE1B51" w:rsidRDefault="0043138D" w:rsidP="001F3212">
            <w:pPr>
              <w:rPr>
                <w:rFonts w:asciiTheme="minorHAnsi" w:hAnsiTheme="minorHAnsi" w:cstheme="minorHAnsi"/>
                <w:b/>
              </w:rPr>
            </w:pPr>
            <w:r w:rsidRPr="00CE1B51">
              <w:rPr>
                <w:rFonts w:asciiTheme="minorHAnsi" w:hAnsiTheme="minorHAnsi" w:cstheme="minorHAnsi"/>
                <w:b/>
              </w:rPr>
              <w:t>Mobile:</w:t>
            </w:r>
          </w:p>
        </w:tc>
        <w:tc>
          <w:tcPr>
            <w:tcW w:w="2693" w:type="dxa"/>
          </w:tcPr>
          <w:p w14:paraId="2E4C79AB" w14:textId="77777777" w:rsidR="0043138D" w:rsidRPr="00CE1B51" w:rsidRDefault="0043138D" w:rsidP="001F321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6E46718" w14:textId="77777777" w:rsidR="0043138D" w:rsidRPr="00CE1B51" w:rsidRDefault="0043138D" w:rsidP="001F3212">
            <w:pPr>
              <w:rPr>
                <w:rFonts w:asciiTheme="minorHAnsi" w:hAnsiTheme="minorHAnsi" w:cstheme="minorHAnsi"/>
                <w:b/>
              </w:rPr>
            </w:pPr>
            <w:r w:rsidRPr="00CE1B51">
              <w:rPr>
                <w:rFonts w:asciiTheme="minorHAnsi" w:hAnsiTheme="minorHAnsi" w:cstheme="minorHAnsi"/>
                <w:b/>
              </w:rPr>
              <w:t>Phone:</w:t>
            </w:r>
          </w:p>
        </w:tc>
        <w:tc>
          <w:tcPr>
            <w:tcW w:w="1985" w:type="dxa"/>
          </w:tcPr>
          <w:p w14:paraId="4353D29E" w14:textId="77777777" w:rsidR="0043138D" w:rsidRPr="00CE1B51" w:rsidRDefault="0043138D" w:rsidP="001F321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3138D" w:rsidRPr="00CE1B51" w14:paraId="68076659" w14:textId="77777777" w:rsidTr="006A2A94">
        <w:tc>
          <w:tcPr>
            <w:tcW w:w="1703" w:type="dxa"/>
            <w:vMerge/>
            <w:shd w:val="clear" w:color="auto" w:fill="D9D9D9" w:themeFill="background1" w:themeFillShade="D9"/>
          </w:tcPr>
          <w:p w14:paraId="51C8B11D" w14:textId="77777777" w:rsidR="0043138D" w:rsidRPr="00CE1B51" w:rsidRDefault="0043138D" w:rsidP="001F32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14:paraId="1B3F89CB" w14:textId="77777777" w:rsidR="0043138D" w:rsidRPr="00CE1B51" w:rsidRDefault="0043138D" w:rsidP="001F3212">
            <w:pPr>
              <w:rPr>
                <w:rFonts w:asciiTheme="minorHAnsi" w:hAnsiTheme="minorHAnsi" w:cstheme="minorHAnsi"/>
                <w:b/>
              </w:rPr>
            </w:pPr>
            <w:r w:rsidRPr="00CE1B51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5954" w:type="dxa"/>
            <w:gridSpan w:val="3"/>
          </w:tcPr>
          <w:p w14:paraId="6F95FC92" w14:textId="77777777" w:rsidR="0043138D" w:rsidRPr="00CE1B51" w:rsidRDefault="0043138D" w:rsidP="001F3212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143"/>
        <w:tblW w:w="8790" w:type="dxa"/>
        <w:tblLook w:val="04A0" w:firstRow="1" w:lastRow="0" w:firstColumn="1" w:lastColumn="0" w:noHBand="0" w:noVBand="1"/>
      </w:tblPr>
      <w:tblGrid>
        <w:gridCol w:w="2269"/>
        <w:gridCol w:w="3119"/>
        <w:gridCol w:w="992"/>
        <w:gridCol w:w="1134"/>
        <w:gridCol w:w="1276"/>
      </w:tblGrid>
      <w:tr w:rsidR="001F3212" w:rsidRPr="00CE1B51" w14:paraId="7316B856" w14:textId="77777777" w:rsidTr="006A2A94">
        <w:tc>
          <w:tcPr>
            <w:tcW w:w="2269" w:type="dxa"/>
            <w:shd w:val="clear" w:color="auto" w:fill="D9D9D9" w:themeFill="background1" w:themeFillShade="D9"/>
          </w:tcPr>
          <w:p w14:paraId="0E66BB54" w14:textId="77777777" w:rsidR="001F3212" w:rsidRPr="00CE1B51" w:rsidRDefault="001F3212" w:rsidP="001F3212">
            <w:pPr>
              <w:rPr>
                <w:rFonts w:asciiTheme="minorHAnsi" w:hAnsiTheme="minorHAnsi" w:cstheme="minorHAnsi"/>
                <w:b/>
              </w:rPr>
            </w:pPr>
            <w:r w:rsidRPr="00CE1B51">
              <w:rPr>
                <w:rFonts w:asciiTheme="minorHAnsi" w:hAnsiTheme="minorHAnsi" w:cstheme="minorHAnsi"/>
                <w:b/>
              </w:rPr>
              <w:t>Membership #:</w:t>
            </w:r>
          </w:p>
        </w:tc>
        <w:tc>
          <w:tcPr>
            <w:tcW w:w="3119" w:type="dxa"/>
          </w:tcPr>
          <w:p w14:paraId="162D3300" w14:textId="77777777" w:rsidR="001F3212" w:rsidRPr="00CE1B51" w:rsidRDefault="001F3212" w:rsidP="001F321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0A444A" w14:textId="77777777" w:rsidR="001F3212" w:rsidRPr="00CE1B51" w:rsidRDefault="001F3212" w:rsidP="001F3212">
            <w:pPr>
              <w:rPr>
                <w:rFonts w:asciiTheme="minorHAnsi" w:hAnsiTheme="minorHAnsi" w:cstheme="minorHAnsi"/>
                <w:b/>
              </w:rPr>
            </w:pPr>
            <w:r w:rsidRPr="00CE1B51">
              <w:rPr>
                <w:rFonts w:asciiTheme="minorHAnsi" w:hAnsiTheme="minorHAnsi" w:cstheme="minorHAnsi"/>
                <w:b/>
              </w:rPr>
              <w:t xml:space="preserve">Area: 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27EABB0D" w14:textId="77777777" w:rsidR="001F3212" w:rsidRPr="00CE1B51" w:rsidRDefault="001F3212" w:rsidP="001F321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F3212" w:rsidRPr="00CE1B51" w14:paraId="5373376F" w14:textId="77777777" w:rsidTr="006A2A94">
        <w:tc>
          <w:tcPr>
            <w:tcW w:w="22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ABA8C" w14:textId="77777777" w:rsidR="001F3212" w:rsidRPr="00CE1B51" w:rsidRDefault="001F3212" w:rsidP="001F3212">
            <w:pPr>
              <w:rPr>
                <w:rFonts w:asciiTheme="minorHAnsi" w:hAnsiTheme="minorHAnsi" w:cstheme="minorHAnsi"/>
                <w:b/>
              </w:rPr>
            </w:pPr>
            <w:r w:rsidRPr="00CE1B51">
              <w:rPr>
                <w:rFonts w:asciiTheme="minorHAnsi" w:hAnsiTheme="minorHAnsi" w:cstheme="minorHAnsi"/>
                <w:b/>
              </w:rPr>
              <w:t>Name 1:</w:t>
            </w:r>
          </w:p>
          <w:p w14:paraId="35C357B7" w14:textId="77777777" w:rsidR="001F3212" w:rsidRPr="00CE1B51" w:rsidRDefault="001F3212" w:rsidP="001F3212">
            <w:pPr>
              <w:rPr>
                <w:rFonts w:asciiTheme="minorHAnsi" w:hAnsiTheme="minorHAnsi" w:cstheme="minorHAnsi"/>
                <w:b/>
              </w:rPr>
            </w:pPr>
            <w:r w:rsidRPr="00CE1B51">
              <w:rPr>
                <w:rFonts w:asciiTheme="minorHAnsi" w:hAnsiTheme="minorHAnsi" w:cstheme="minorHAnsi"/>
                <w:b/>
              </w:rPr>
              <w:t>Name 2: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208CC91" w14:textId="77777777" w:rsidR="001F3212" w:rsidRPr="00CE1B51" w:rsidRDefault="001F3212" w:rsidP="001F32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69C9C49" w14:textId="77777777" w:rsidR="001F3212" w:rsidRPr="00CE1B51" w:rsidRDefault="001F3212" w:rsidP="001F321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#</w:t>
            </w:r>
            <w:r w:rsidRPr="00CE1B51">
              <w:rPr>
                <w:rFonts w:asciiTheme="minorHAnsi" w:hAnsiTheme="minorHAnsi" w:cstheme="minorHAnsi"/>
                <w:b/>
              </w:rPr>
              <w:t xml:space="preserve"> people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246C8C" w14:textId="77777777" w:rsidR="001F3212" w:rsidRPr="00CE1B51" w:rsidRDefault="001F3212" w:rsidP="001F3212">
            <w:pPr>
              <w:rPr>
                <w:rFonts w:asciiTheme="minorHAnsi" w:hAnsiTheme="minorHAnsi" w:cstheme="minorHAnsi"/>
                <w:b/>
              </w:rPr>
            </w:pPr>
            <w:r w:rsidRPr="00CE1B51">
              <w:rPr>
                <w:rFonts w:asciiTheme="minorHAnsi" w:hAnsiTheme="minorHAnsi" w:cstheme="minorHAnsi"/>
                <w:b/>
              </w:rPr>
              <w:t>Cost PP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D64EA08" w14:textId="77777777" w:rsidR="001F3212" w:rsidRPr="00CE1B51" w:rsidRDefault="001F3212" w:rsidP="001F3212">
            <w:pPr>
              <w:rPr>
                <w:rFonts w:asciiTheme="minorHAnsi" w:hAnsiTheme="minorHAnsi" w:cstheme="minorHAnsi"/>
                <w:b/>
              </w:rPr>
            </w:pPr>
            <w:r w:rsidRPr="00CE1B51">
              <w:rPr>
                <w:rFonts w:asciiTheme="minorHAnsi" w:hAnsiTheme="minorHAnsi" w:cstheme="minorHAnsi"/>
                <w:b/>
              </w:rPr>
              <w:t>Total</w:t>
            </w:r>
          </w:p>
        </w:tc>
      </w:tr>
      <w:tr w:rsidR="001F3212" w:rsidRPr="00CE1B51" w14:paraId="1A597C4C" w14:textId="77777777" w:rsidTr="006A2A94">
        <w:tc>
          <w:tcPr>
            <w:tcW w:w="5388" w:type="dxa"/>
            <w:gridSpan w:val="2"/>
            <w:shd w:val="clear" w:color="auto" w:fill="D9D9D9" w:themeFill="background1" w:themeFillShade="D9"/>
          </w:tcPr>
          <w:p w14:paraId="06226C61" w14:textId="74784572" w:rsidR="001F3212" w:rsidRPr="00D97C28" w:rsidRDefault="001F3212" w:rsidP="001F3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7C28">
              <w:rPr>
                <w:rFonts w:asciiTheme="minorHAnsi" w:hAnsiTheme="minorHAnsi" w:cstheme="minorHAnsi"/>
                <w:b/>
                <w:sz w:val="22"/>
                <w:szCs w:val="22"/>
              </w:rPr>
              <w:t>Registration:</w:t>
            </w:r>
            <w:r w:rsidRPr="00D97C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97C28">
              <w:rPr>
                <w:rFonts w:asciiTheme="minorHAnsi" w:hAnsiTheme="minorHAnsi" w:cstheme="minorHAnsi"/>
                <w:b/>
                <w:sz w:val="22"/>
                <w:szCs w:val="22"/>
              </w:rPr>
              <w:t>Weekend Participation</w:t>
            </w:r>
            <w:r w:rsidRPr="00D97C28">
              <w:rPr>
                <w:rFonts w:asciiTheme="minorHAnsi" w:hAnsiTheme="minorHAnsi" w:cstheme="minorHAnsi"/>
                <w:sz w:val="22"/>
                <w:szCs w:val="22"/>
              </w:rPr>
              <w:t xml:space="preserve"> (includes two nights, </w:t>
            </w:r>
            <w:r w:rsidR="006A2A94" w:rsidRPr="00D97C28">
              <w:rPr>
                <w:rFonts w:asciiTheme="minorHAnsi" w:hAnsiTheme="minorHAnsi" w:cstheme="minorHAnsi"/>
                <w:sz w:val="22"/>
                <w:szCs w:val="22"/>
              </w:rPr>
              <w:t xml:space="preserve">Cabin </w:t>
            </w:r>
            <w:r w:rsidRPr="00D97C28">
              <w:rPr>
                <w:rFonts w:asciiTheme="minorHAnsi" w:hAnsiTheme="minorHAnsi" w:cstheme="minorHAnsi"/>
                <w:sz w:val="22"/>
                <w:szCs w:val="22"/>
              </w:rPr>
              <w:t>accommodation Friday &amp; Saturday</w:t>
            </w:r>
            <w:r w:rsidR="006C053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D97C28">
              <w:rPr>
                <w:rFonts w:asciiTheme="minorHAnsi" w:hAnsiTheme="minorHAnsi" w:cstheme="minorHAnsi"/>
                <w:sz w:val="22"/>
                <w:szCs w:val="22"/>
              </w:rPr>
              <w:t>Breakfast, Saturday and Sunday morning</w:t>
            </w:r>
            <w:r w:rsidR="006C053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D97C28">
              <w:rPr>
                <w:rFonts w:asciiTheme="minorHAnsi" w:hAnsiTheme="minorHAnsi" w:cstheme="minorHAnsi"/>
                <w:sz w:val="22"/>
                <w:szCs w:val="22"/>
              </w:rPr>
              <w:t xml:space="preserve">Dinner Saturday Night @ Collingwood Tavern)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1A46A8D" w14:textId="77777777" w:rsidR="001F3212" w:rsidRPr="00CE1B51" w:rsidRDefault="001F3212" w:rsidP="001F3212">
            <w:pPr>
              <w:jc w:val="center"/>
              <w:rPr>
                <w:rFonts w:asciiTheme="minorHAnsi" w:hAnsiTheme="minorHAnsi" w:cstheme="minorHAnsi"/>
              </w:rPr>
            </w:pPr>
          </w:p>
          <w:p w14:paraId="4B988E98" w14:textId="77777777" w:rsidR="001F3212" w:rsidRPr="00CE1B51" w:rsidRDefault="001F3212" w:rsidP="001F321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6A3424C" w14:textId="77777777" w:rsidR="001F3212" w:rsidRPr="00CE1B51" w:rsidRDefault="001F3212" w:rsidP="001F321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303338B9" w14:textId="40BFBE14" w:rsidR="001F3212" w:rsidRPr="00CE1B51" w:rsidRDefault="001F3212" w:rsidP="001F321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E1B51">
              <w:rPr>
                <w:rFonts w:asciiTheme="minorHAnsi" w:hAnsiTheme="minorHAnsi" w:cstheme="minorHAnsi"/>
                <w:b/>
              </w:rPr>
              <w:t>$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="00E10145">
              <w:rPr>
                <w:rFonts w:asciiTheme="minorHAnsi" w:hAnsiTheme="minorHAnsi" w:cstheme="minorHAnsi"/>
                <w:b/>
              </w:rPr>
              <w:t>35</w:t>
            </w:r>
          </w:p>
        </w:tc>
        <w:tc>
          <w:tcPr>
            <w:tcW w:w="1276" w:type="dxa"/>
          </w:tcPr>
          <w:p w14:paraId="3813E640" w14:textId="77777777" w:rsidR="001F3212" w:rsidRPr="00CE1B51" w:rsidRDefault="001F3212" w:rsidP="001F3212">
            <w:pPr>
              <w:jc w:val="center"/>
              <w:rPr>
                <w:rFonts w:asciiTheme="minorHAnsi" w:hAnsiTheme="minorHAnsi" w:cstheme="minorHAnsi"/>
              </w:rPr>
            </w:pPr>
          </w:p>
          <w:p w14:paraId="6E75054E" w14:textId="77777777" w:rsidR="001F3212" w:rsidRPr="00CE1B51" w:rsidRDefault="001F3212" w:rsidP="001F321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3212" w:rsidRPr="00CE1B51" w14:paraId="401702BC" w14:textId="77777777" w:rsidTr="006A2A94">
        <w:tc>
          <w:tcPr>
            <w:tcW w:w="6380" w:type="dxa"/>
            <w:gridSpan w:val="3"/>
            <w:shd w:val="clear" w:color="auto" w:fill="D9D9D9" w:themeFill="background1" w:themeFillShade="D9"/>
          </w:tcPr>
          <w:p w14:paraId="4465EF25" w14:textId="215BA6B0" w:rsidR="001F3212" w:rsidRPr="00D97C28" w:rsidRDefault="001F3212" w:rsidP="001F3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7C28">
              <w:rPr>
                <w:rFonts w:asciiTheme="minorHAnsi" w:hAnsiTheme="minorHAnsi" w:cstheme="minorHAnsi"/>
                <w:sz w:val="22"/>
                <w:szCs w:val="22"/>
              </w:rPr>
              <w:t>Rally Participation including Breakfast &amp; Dinner (as above)</w:t>
            </w:r>
          </w:p>
          <w:p w14:paraId="760225EE" w14:textId="38793615" w:rsidR="001F3212" w:rsidRPr="001F3212" w:rsidRDefault="001F3212" w:rsidP="001F321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D97C28">
              <w:rPr>
                <w:rFonts w:asciiTheme="minorHAnsi" w:hAnsiTheme="minorHAnsi" w:cstheme="minorHAnsi"/>
                <w:sz w:val="22"/>
                <w:szCs w:val="22"/>
              </w:rPr>
              <w:t>Excludes Accommodation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760FC0" w14:textId="412A2E51" w:rsidR="001F3212" w:rsidRPr="00CE1B51" w:rsidRDefault="001F3212" w:rsidP="001F321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$</w:t>
            </w:r>
            <w:r w:rsidR="00711077">
              <w:rPr>
                <w:rFonts w:asciiTheme="minorHAnsi" w:hAnsiTheme="minorHAnsi" w:cstheme="minorHAnsi"/>
                <w:b/>
              </w:rPr>
              <w:t>60</w:t>
            </w:r>
          </w:p>
        </w:tc>
        <w:tc>
          <w:tcPr>
            <w:tcW w:w="1276" w:type="dxa"/>
          </w:tcPr>
          <w:p w14:paraId="0B470EFF" w14:textId="77777777" w:rsidR="001F3212" w:rsidRPr="00CE1B51" w:rsidRDefault="001F3212" w:rsidP="001F321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A2A94" w:rsidRPr="00CE1B51" w14:paraId="0BD0751A" w14:textId="77777777" w:rsidTr="006A2A94">
        <w:tc>
          <w:tcPr>
            <w:tcW w:w="6380" w:type="dxa"/>
            <w:gridSpan w:val="3"/>
            <w:shd w:val="clear" w:color="auto" w:fill="D9D9D9" w:themeFill="background1" w:themeFillShade="D9"/>
          </w:tcPr>
          <w:p w14:paraId="07A0F3CA" w14:textId="1BBFCF03" w:rsidR="006A2A94" w:rsidRPr="00D97C28" w:rsidRDefault="006A2A94" w:rsidP="001F3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7C28">
              <w:rPr>
                <w:rFonts w:asciiTheme="minorHAnsi" w:hAnsiTheme="minorHAnsi" w:cstheme="minorHAnsi"/>
                <w:sz w:val="22"/>
                <w:szCs w:val="22"/>
              </w:rPr>
              <w:t>Tent Site / per head</w:t>
            </w:r>
            <w:r w:rsidR="00D57D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B52F13" w14:textId="6FDB377F" w:rsidR="006A2A94" w:rsidRDefault="006A2A94" w:rsidP="001F321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$3</w:t>
            </w:r>
            <w:r w:rsidR="00E10145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276" w:type="dxa"/>
          </w:tcPr>
          <w:p w14:paraId="75DBC98F" w14:textId="77777777" w:rsidR="006A2A94" w:rsidRPr="00CE1B51" w:rsidRDefault="006A2A94" w:rsidP="001F321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3212" w:rsidRPr="00CE1B51" w14:paraId="66448349" w14:textId="77777777" w:rsidTr="006A2A94">
        <w:tc>
          <w:tcPr>
            <w:tcW w:w="6380" w:type="dxa"/>
            <w:gridSpan w:val="3"/>
            <w:shd w:val="clear" w:color="auto" w:fill="D9D9D9" w:themeFill="background1" w:themeFillShade="D9"/>
          </w:tcPr>
          <w:p w14:paraId="4DD0C5AE" w14:textId="31A01A8D" w:rsidR="001F3212" w:rsidRPr="00CE1B51" w:rsidRDefault="001F3212" w:rsidP="001F3212">
            <w:pPr>
              <w:rPr>
                <w:rFonts w:asciiTheme="minorHAnsi" w:hAnsiTheme="minorHAnsi" w:cstheme="minorHAnsi"/>
                <w:b/>
              </w:rPr>
            </w:pPr>
            <w:r w:rsidRPr="00CE1B51">
              <w:rPr>
                <w:rFonts w:asciiTheme="minorHAnsi" w:hAnsiTheme="minorHAnsi" w:cstheme="minorHAnsi"/>
                <w:b/>
              </w:rPr>
              <w:t>Surcharge for Non-Club members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3C86D1" w14:textId="49828A4F" w:rsidR="001F3212" w:rsidRPr="00CE1B51" w:rsidRDefault="001F3212" w:rsidP="001F321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E1B51">
              <w:rPr>
                <w:rFonts w:asciiTheme="minorHAnsi" w:hAnsiTheme="minorHAnsi" w:cstheme="minorHAnsi"/>
                <w:b/>
              </w:rPr>
              <w:t>$40</w:t>
            </w:r>
          </w:p>
        </w:tc>
        <w:tc>
          <w:tcPr>
            <w:tcW w:w="1276" w:type="dxa"/>
          </w:tcPr>
          <w:p w14:paraId="760CDB43" w14:textId="77777777" w:rsidR="001F3212" w:rsidRPr="00CE1B51" w:rsidRDefault="001F3212" w:rsidP="001F321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3212" w:rsidRPr="00CE1B51" w14:paraId="080D9B07" w14:textId="77777777" w:rsidTr="006A2A94">
        <w:tc>
          <w:tcPr>
            <w:tcW w:w="7514" w:type="dxa"/>
            <w:gridSpan w:val="4"/>
            <w:shd w:val="clear" w:color="auto" w:fill="D9D9D9" w:themeFill="background1" w:themeFillShade="D9"/>
          </w:tcPr>
          <w:p w14:paraId="6D6D81BA" w14:textId="2CEB2A91" w:rsidR="001F3212" w:rsidRPr="00CE1B51" w:rsidRDefault="001F3212" w:rsidP="001F321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E1B51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276" w:type="dxa"/>
          </w:tcPr>
          <w:p w14:paraId="1D16A03A" w14:textId="77777777" w:rsidR="001F3212" w:rsidRPr="00CE1B51" w:rsidRDefault="001F3212" w:rsidP="001F3212">
            <w:pPr>
              <w:rPr>
                <w:rFonts w:asciiTheme="minorHAnsi" w:hAnsiTheme="minorHAnsi" w:cstheme="minorHAnsi"/>
                <w:b/>
              </w:rPr>
            </w:pPr>
            <w:r w:rsidRPr="00CE1B51">
              <w:rPr>
                <w:rFonts w:asciiTheme="minorHAnsi" w:hAnsiTheme="minorHAnsi" w:cstheme="minorHAnsi"/>
                <w:b/>
              </w:rPr>
              <w:t>$</w:t>
            </w:r>
          </w:p>
        </w:tc>
      </w:tr>
    </w:tbl>
    <w:p w14:paraId="7EEE412A" w14:textId="08894F7B" w:rsidR="003B2989" w:rsidRPr="00CE1B51" w:rsidRDefault="003B2989">
      <w:pPr>
        <w:rPr>
          <w:rFonts w:asciiTheme="minorHAnsi" w:hAnsiTheme="minorHAnsi" w:cstheme="minorHAnsi"/>
        </w:rPr>
      </w:pPr>
    </w:p>
    <w:p w14:paraId="3D8F2282" w14:textId="77777777" w:rsidR="003B2989" w:rsidRDefault="003B2989"/>
    <w:p w14:paraId="2232C7C8" w14:textId="77777777" w:rsidR="001F3212" w:rsidRDefault="001F3212">
      <w:pPr>
        <w:rPr>
          <w:rFonts w:asciiTheme="minorHAnsi" w:hAnsiTheme="minorHAnsi" w:cstheme="minorHAnsi"/>
        </w:rPr>
      </w:pPr>
    </w:p>
    <w:p w14:paraId="2358D1AF" w14:textId="77777777" w:rsidR="001F3212" w:rsidRDefault="001F3212">
      <w:pPr>
        <w:rPr>
          <w:rFonts w:asciiTheme="minorHAnsi" w:hAnsiTheme="minorHAnsi" w:cstheme="minorHAnsi"/>
        </w:rPr>
      </w:pPr>
    </w:p>
    <w:p w14:paraId="0360FFC4" w14:textId="77777777" w:rsidR="001F3212" w:rsidRDefault="001F3212">
      <w:pPr>
        <w:rPr>
          <w:rFonts w:asciiTheme="minorHAnsi" w:hAnsiTheme="minorHAnsi" w:cstheme="minorHAnsi"/>
        </w:rPr>
      </w:pPr>
    </w:p>
    <w:p w14:paraId="3D9D7957" w14:textId="77777777" w:rsidR="001F3212" w:rsidRDefault="001F3212">
      <w:pPr>
        <w:rPr>
          <w:rFonts w:asciiTheme="minorHAnsi" w:hAnsiTheme="minorHAnsi" w:cstheme="minorHAnsi"/>
        </w:rPr>
      </w:pPr>
    </w:p>
    <w:p w14:paraId="32B51BAB" w14:textId="77777777" w:rsidR="001F3212" w:rsidRDefault="001F3212">
      <w:pPr>
        <w:rPr>
          <w:rFonts w:asciiTheme="minorHAnsi" w:hAnsiTheme="minorHAnsi" w:cstheme="minorHAnsi"/>
        </w:rPr>
      </w:pPr>
    </w:p>
    <w:p w14:paraId="56B34904" w14:textId="77777777" w:rsidR="001F3212" w:rsidRDefault="001F3212">
      <w:pPr>
        <w:rPr>
          <w:rFonts w:asciiTheme="minorHAnsi" w:hAnsiTheme="minorHAnsi" w:cstheme="minorHAnsi"/>
        </w:rPr>
      </w:pPr>
    </w:p>
    <w:p w14:paraId="54404C38" w14:textId="77777777" w:rsidR="001F3212" w:rsidRDefault="001F3212">
      <w:pPr>
        <w:rPr>
          <w:rFonts w:asciiTheme="minorHAnsi" w:hAnsiTheme="minorHAnsi" w:cstheme="minorHAnsi"/>
        </w:rPr>
      </w:pPr>
    </w:p>
    <w:p w14:paraId="6DD8D4C0" w14:textId="77777777" w:rsidR="001F3212" w:rsidRDefault="001F3212">
      <w:pPr>
        <w:rPr>
          <w:rFonts w:asciiTheme="minorHAnsi" w:hAnsiTheme="minorHAnsi" w:cstheme="minorHAnsi"/>
        </w:rPr>
      </w:pPr>
    </w:p>
    <w:p w14:paraId="28E62F6D" w14:textId="77777777" w:rsidR="001F3212" w:rsidRDefault="001F3212">
      <w:pPr>
        <w:rPr>
          <w:rFonts w:asciiTheme="minorHAnsi" w:hAnsiTheme="minorHAnsi" w:cstheme="minorHAnsi"/>
        </w:rPr>
      </w:pPr>
    </w:p>
    <w:p w14:paraId="6581D27E" w14:textId="77777777" w:rsidR="001F3212" w:rsidRDefault="001F3212">
      <w:pPr>
        <w:rPr>
          <w:rFonts w:asciiTheme="minorHAnsi" w:hAnsiTheme="minorHAnsi" w:cstheme="minorHAnsi"/>
        </w:rPr>
      </w:pPr>
    </w:p>
    <w:p w14:paraId="647F088B" w14:textId="77777777" w:rsidR="001F3212" w:rsidRDefault="001F3212">
      <w:pPr>
        <w:rPr>
          <w:rFonts w:asciiTheme="minorHAnsi" w:hAnsiTheme="minorHAnsi" w:cstheme="minorHAnsi"/>
        </w:rPr>
      </w:pPr>
    </w:p>
    <w:p w14:paraId="1EEED17E" w14:textId="77777777" w:rsidR="001F3212" w:rsidRDefault="001F3212">
      <w:pPr>
        <w:rPr>
          <w:rFonts w:asciiTheme="minorHAnsi" w:hAnsiTheme="minorHAnsi" w:cstheme="minorHAnsi"/>
        </w:rPr>
      </w:pPr>
    </w:p>
    <w:p w14:paraId="3322AD62" w14:textId="77777777" w:rsidR="001F3212" w:rsidRDefault="001F3212">
      <w:pPr>
        <w:rPr>
          <w:rFonts w:asciiTheme="minorHAnsi" w:hAnsiTheme="minorHAnsi" w:cstheme="minorHAnsi"/>
        </w:rPr>
      </w:pPr>
    </w:p>
    <w:p w14:paraId="5A9E7ACB" w14:textId="77777777" w:rsidR="001F3212" w:rsidRDefault="001F3212">
      <w:pPr>
        <w:rPr>
          <w:rFonts w:asciiTheme="minorHAnsi" w:hAnsiTheme="minorHAnsi" w:cstheme="minorHAnsi"/>
        </w:rPr>
      </w:pPr>
    </w:p>
    <w:p w14:paraId="1636BD86" w14:textId="77777777" w:rsidR="001F3212" w:rsidRDefault="001F3212">
      <w:pPr>
        <w:rPr>
          <w:rFonts w:asciiTheme="minorHAnsi" w:hAnsiTheme="minorHAnsi" w:cstheme="minorHAnsi"/>
        </w:rPr>
      </w:pPr>
    </w:p>
    <w:p w14:paraId="337942D2" w14:textId="77777777" w:rsidR="001F3212" w:rsidRDefault="001F3212">
      <w:pPr>
        <w:rPr>
          <w:rFonts w:asciiTheme="minorHAnsi" w:hAnsiTheme="minorHAnsi" w:cstheme="minorHAnsi"/>
        </w:rPr>
      </w:pPr>
    </w:p>
    <w:p w14:paraId="75B372DA" w14:textId="38B8112A" w:rsidR="001F3212" w:rsidRDefault="001F3212">
      <w:pPr>
        <w:rPr>
          <w:rFonts w:asciiTheme="minorHAnsi" w:hAnsiTheme="minorHAnsi" w:cstheme="minorHAnsi"/>
        </w:rPr>
      </w:pPr>
    </w:p>
    <w:p w14:paraId="33F8C941" w14:textId="4BBD44A1" w:rsidR="001F3212" w:rsidRDefault="0052028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8E4486" wp14:editId="2EEE5998">
                <wp:simplePos x="0" y="0"/>
                <wp:positionH relativeFrom="margin">
                  <wp:posOffset>-2563176</wp:posOffset>
                </wp:positionH>
                <wp:positionV relativeFrom="paragraph">
                  <wp:posOffset>555943</wp:posOffset>
                </wp:positionV>
                <wp:extent cx="5316275" cy="516257"/>
                <wp:effectExtent l="0" t="318" r="17463" b="17462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316275" cy="516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0511C" w14:textId="77777777" w:rsidR="00FB7CA9" w:rsidRDefault="00FB7CA9">
                            <w:r w:rsidRPr="00D44CC2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Disclaimer: </w:t>
                            </w:r>
                            <w:r w:rsidRPr="00D44CC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 xml:space="preserve">This event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is</w:t>
                            </w:r>
                            <w:r w:rsidRPr="00D44CC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 xml:space="preserve"> run under the BMWMCNZ Risk Management Plan as noted in the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 xml:space="preserve">Club’s </w:t>
                            </w:r>
                            <w:r w:rsidRPr="00D44CC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newsletter. By registering for this event, participants agree to abide by all the conditions set out in the risk management plan.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28E4486" id="Text Box 8" o:spid="_x0000_s1028" type="#_x0000_t202" style="position:absolute;margin-left:-201.8pt;margin-top:43.8pt;width:418.6pt;height:40.6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" fillcolor="white [3201]" strokeweight=".5pt">
                <v:textbox>
                  <w:txbxContent>
                    <w:p w14:paraId="7760511C" w14:textId="77777777" w:rsidR="00FB7CA9" w:rsidRDefault="00FB7CA9">
                      <w:r w:rsidRPr="00D44CC2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</w:rPr>
                        <w:t xml:space="preserve">Disclaimer: </w:t>
                      </w:r>
                      <w:r w:rsidRPr="00D44CC2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 xml:space="preserve">This event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is</w:t>
                      </w:r>
                      <w:r w:rsidRPr="00D44CC2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 xml:space="preserve"> run under the BMWMCNZ Risk Management Plan as noted in the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 xml:space="preserve">Club’s </w:t>
                      </w:r>
                      <w:r w:rsidRPr="00D44CC2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newsletter. By registering for this event, participants agree to abide by all the conditions set out in the risk management plan.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en-NZ"/>
        </w:rPr>
        <w:drawing>
          <wp:anchor distT="0" distB="0" distL="114300" distR="114300" simplePos="0" relativeHeight="251664384" behindDoc="0" locked="0" layoutInCell="1" allowOverlap="1" wp14:anchorId="622513A7" wp14:editId="471FC956">
            <wp:simplePos x="0" y="0"/>
            <wp:positionH relativeFrom="margin">
              <wp:posOffset>527050</wp:posOffset>
            </wp:positionH>
            <wp:positionV relativeFrom="paragraph">
              <wp:posOffset>217805</wp:posOffset>
            </wp:positionV>
            <wp:extent cx="6067425" cy="3756053"/>
            <wp:effectExtent l="0" t="0" r="0" b="0"/>
            <wp:wrapTopAndBottom/>
            <wp:docPr id="9" name="Picture 9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Map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3756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E785F6" w14:textId="0E8935B2" w:rsidR="006A2A94" w:rsidRDefault="006A2A94">
      <w:pPr>
        <w:rPr>
          <w:rFonts w:asciiTheme="minorHAnsi" w:hAnsiTheme="minorHAnsi" w:cstheme="minorHAnsi"/>
        </w:rPr>
      </w:pPr>
    </w:p>
    <w:p w14:paraId="372BA2C7" w14:textId="32F730C8" w:rsidR="00D44CC2" w:rsidRPr="00D97C28" w:rsidRDefault="00D21769">
      <w:pPr>
        <w:rPr>
          <w:rFonts w:asciiTheme="minorHAnsi" w:hAnsiTheme="minorHAnsi" w:cstheme="minorHAnsi"/>
          <w:sz w:val="22"/>
          <w:szCs w:val="22"/>
        </w:rPr>
      </w:pPr>
      <w:r w:rsidRPr="00D97C28">
        <w:rPr>
          <w:rFonts w:asciiTheme="minorHAnsi" w:hAnsiTheme="minorHAnsi" w:cstheme="minorHAnsi"/>
          <w:sz w:val="22"/>
          <w:szCs w:val="22"/>
        </w:rPr>
        <w:t>C</w:t>
      </w:r>
      <w:r w:rsidR="009F12A2" w:rsidRPr="00D97C28">
        <w:rPr>
          <w:rFonts w:asciiTheme="minorHAnsi" w:hAnsiTheme="minorHAnsi" w:cstheme="minorHAnsi"/>
          <w:sz w:val="22"/>
          <w:szCs w:val="22"/>
        </w:rPr>
        <w:t xml:space="preserve">ollingwood is situated at the end of SH60 Takaka Golden Bay. </w:t>
      </w:r>
      <w:proofErr w:type="gramStart"/>
      <w:r w:rsidR="009F12A2" w:rsidRPr="00D97C28">
        <w:rPr>
          <w:rFonts w:asciiTheme="minorHAnsi" w:hAnsiTheme="minorHAnsi" w:cstheme="minorHAnsi"/>
          <w:sz w:val="22"/>
          <w:szCs w:val="22"/>
        </w:rPr>
        <w:t>A unique region full of places to explore.</w:t>
      </w:r>
      <w:proofErr w:type="gramEnd"/>
      <w:r w:rsidR="009F12A2" w:rsidRPr="00D97C28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9F12A2" w:rsidRPr="00D97C28">
        <w:rPr>
          <w:rFonts w:asciiTheme="minorHAnsi" w:hAnsiTheme="minorHAnsi" w:cstheme="minorHAnsi"/>
          <w:sz w:val="22"/>
          <w:szCs w:val="22"/>
        </w:rPr>
        <w:t xml:space="preserve">The Golden Sands of </w:t>
      </w:r>
      <w:proofErr w:type="spellStart"/>
      <w:r w:rsidR="009F12A2" w:rsidRPr="00D97C28">
        <w:rPr>
          <w:rFonts w:asciiTheme="minorHAnsi" w:hAnsiTheme="minorHAnsi" w:cstheme="minorHAnsi"/>
          <w:sz w:val="22"/>
          <w:szCs w:val="22"/>
        </w:rPr>
        <w:t>Totaranui</w:t>
      </w:r>
      <w:proofErr w:type="spellEnd"/>
      <w:r w:rsidR="009F12A2" w:rsidRPr="00D97C28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9F12A2" w:rsidRPr="00D97C28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9F12A2" w:rsidRPr="00D97C28"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 w:rsidR="009F12A2" w:rsidRPr="00D97C28">
        <w:rPr>
          <w:rFonts w:asciiTheme="minorHAnsi" w:hAnsiTheme="minorHAnsi" w:cstheme="minorHAnsi"/>
          <w:sz w:val="22"/>
          <w:szCs w:val="22"/>
        </w:rPr>
        <w:t>everchanging</w:t>
      </w:r>
      <w:proofErr w:type="spellEnd"/>
      <w:r w:rsidR="009F12A2" w:rsidRPr="00D97C28">
        <w:rPr>
          <w:rFonts w:asciiTheme="minorHAnsi" w:hAnsiTheme="minorHAnsi" w:cstheme="minorHAnsi"/>
          <w:sz w:val="22"/>
          <w:szCs w:val="22"/>
        </w:rPr>
        <w:t xml:space="preserve"> Farewell Spit.</w:t>
      </w:r>
      <w:proofErr w:type="gramEnd"/>
      <w:r w:rsidR="009F12A2" w:rsidRPr="00D97C28">
        <w:rPr>
          <w:rFonts w:asciiTheme="minorHAnsi" w:hAnsiTheme="minorHAnsi" w:cstheme="minorHAnsi"/>
          <w:sz w:val="22"/>
          <w:szCs w:val="22"/>
        </w:rPr>
        <w:t xml:space="preserve"> Venture all the way to </w:t>
      </w:r>
      <w:proofErr w:type="spellStart"/>
      <w:r w:rsidR="009F12A2" w:rsidRPr="00D97C28">
        <w:rPr>
          <w:rFonts w:asciiTheme="minorHAnsi" w:hAnsiTheme="minorHAnsi" w:cstheme="minorHAnsi"/>
          <w:sz w:val="22"/>
          <w:szCs w:val="22"/>
        </w:rPr>
        <w:t>Anatori</w:t>
      </w:r>
      <w:proofErr w:type="spellEnd"/>
      <w:r w:rsidR="009F12A2" w:rsidRPr="00D97C28">
        <w:rPr>
          <w:rFonts w:asciiTheme="minorHAnsi" w:hAnsiTheme="minorHAnsi" w:cstheme="minorHAnsi"/>
          <w:sz w:val="22"/>
          <w:szCs w:val="22"/>
        </w:rPr>
        <w:t xml:space="preserve"> taking you along the Whanganui Inlet. </w:t>
      </w:r>
      <w:proofErr w:type="gramStart"/>
      <w:r w:rsidR="009F12A2" w:rsidRPr="00D97C28">
        <w:rPr>
          <w:rFonts w:asciiTheme="minorHAnsi" w:hAnsiTheme="minorHAnsi" w:cstheme="minorHAnsi"/>
          <w:sz w:val="22"/>
          <w:szCs w:val="22"/>
        </w:rPr>
        <w:t xml:space="preserve">Head </w:t>
      </w:r>
      <w:r w:rsidRPr="00D97C28">
        <w:rPr>
          <w:rFonts w:asciiTheme="minorHAnsi" w:hAnsiTheme="minorHAnsi" w:cstheme="minorHAnsi"/>
          <w:sz w:val="22"/>
          <w:szCs w:val="22"/>
        </w:rPr>
        <w:t>south to the Cobb Dam.</w:t>
      </w:r>
      <w:proofErr w:type="gramEnd"/>
      <w:r w:rsidRPr="00D97C28">
        <w:rPr>
          <w:rFonts w:asciiTheme="minorHAnsi" w:hAnsiTheme="minorHAnsi" w:cstheme="minorHAnsi"/>
          <w:sz w:val="22"/>
          <w:szCs w:val="22"/>
        </w:rPr>
        <w:t xml:space="preserve"> </w:t>
      </w:r>
      <w:r w:rsidR="00166A0C">
        <w:rPr>
          <w:rFonts w:asciiTheme="minorHAnsi" w:hAnsiTheme="minorHAnsi" w:cstheme="minorHAnsi"/>
          <w:sz w:val="22"/>
          <w:szCs w:val="22"/>
        </w:rPr>
        <w:t>Stay longer if you wish and enjoy the locality in more detail.</w:t>
      </w:r>
    </w:p>
    <w:p w14:paraId="34F3B827" w14:textId="492D7C29" w:rsidR="00A5506F" w:rsidRPr="00D97C28" w:rsidRDefault="00A5506F" w:rsidP="00FB7CA9">
      <w:p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D97C28">
        <w:rPr>
          <w:rFonts w:asciiTheme="minorHAnsi" w:hAnsiTheme="minorHAnsi" w:cstheme="minorHAnsi"/>
          <w:sz w:val="22"/>
          <w:szCs w:val="22"/>
        </w:rPr>
        <w:t xml:space="preserve">Registration forms: </w:t>
      </w:r>
      <w:r w:rsidRPr="00D97C28">
        <w:rPr>
          <w:rFonts w:asciiTheme="minorHAnsi" w:hAnsiTheme="minorHAnsi" w:cstheme="minorHAnsi"/>
          <w:b/>
          <w:sz w:val="22"/>
          <w:szCs w:val="22"/>
        </w:rPr>
        <w:t>Email</w:t>
      </w:r>
      <w:r w:rsidRPr="00D97C28">
        <w:rPr>
          <w:rFonts w:asciiTheme="minorHAnsi" w:hAnsiTheme="minorHAnsi" w:cstheme="minorHAnsi"/>
          <w:sz w:val="22"/>
          <w:szCs w:val="22"/>
        </w:rPr>
        <w:t xml:space="preserve"> to </w:t>
      </w:r>
      <w:bookmarkStart w:id="0" w:name="_GoBack"/>
      <w:bookmarkEnd w:id="0"/>
      <w:r w:rsidR="005713B5">
        <w:rPr>
          <w:rFonts w:asciiTheme="minorHAnsi" w:hAnsiTheme="minorHAnsi" w:cstheme="minorHAnsi"/>
          <w:sz w:val="22"/>
          <w:szCs w:val="22"/>
        </w:rPr>
        <w:fldChar w:fldCharType="begin"/>
      </w:r>
      <w:r w:rsidR="005713B5">
        <w:rPr>
          <w:rFonts w:asciiTheme="minorHAnsi" w:hAnsiTheme="minorHAnsi" w:cstheme="minorHAnsi"/>
          <w:sz w:val="22"/>
          <w:szCs w:val="22"/>
        </w:rPr>
        <w:instrText xml:space="preserve"> HYPERLINK "mailto:</w:instrText>
      </w:r>
      <w:r w:rsidR="005713B5" w:rsidRPr="005713B5">
        <w:rPr>
          <w:rFonts w:asciiTheme="minorHAnsi" w:hAnsiTheme="minorHAnsi" w:cstheme="minorHAnsi"/>
          <w:sz w:val="22"/>
          <w:szCs w:val="22"/>
        </w:rPr>
        <w:instrText>ragsouth@bmwmc.nz</w:instrText>
      </w:r>
      <w:r w:rsidR="005713B5">
        <w:rPr>
          <w:rFonts w:asciiTheme="minorHAnsi" w:hAnsiTheme="minorHAnsi" w:cstheme="minorHAnsi"/>
          <w:sz w:val="22"/>
          <w:szCs w:val="22"/>
        </w:rPr>
        <w:instrText xml:space="preserve">" </w:instrText>
      </w:r>
      <w:r w:rsidR="005713B5">
        <w:rPr>
          <w:rFonts w:asciiTheme="minorHAnsi" w:hAnsiTheme="minorHAnsi" w:cstheme="minorHAnsi"/>
          <w:sz w:val="22"/>
          <w:szCs w:val="22"/>
        </w:rPr>
        <w:fldChar w:fldCharType="separate"/>
      </w:r>
      <w:r w:rsidR="005713B5" w:rsidRPr="00175FD3">
        <w:rPr>
          <w:rStyle w:val="Hyperlink"/>
          <w:rFonts w:asciiTheme="minorHAnsi" w:hAnsiTheme="minorHAnsi" w:cstheme="minorHAnsi"/>
          <w:sz w:val="22"/>
          <w:szCs w:val="22"/>
        </w:rPr>
        <w:t>ragsouth@bmwmc.nz</w:t>
      </w:r>
      <w:r w:rsidR="005713B5">
        <w:rPr>
          <w:rFonts w:asciiTheme="minorHAnsi" w:hAnsiTheme="minorHAnsi" w:cstheme="minorHAnsi"/>
          <w:sz w:val="22"/>
          <w:szCs w:val="22"/>
        </w:rPr>
        <w:fldChar w:fldCharType="end"/>
      </w:r>
      <w:r w:rsidR="007C4F3D">
        <w:rPr>
          <w:rFonts w:asciiTheme="minorHAnsi" w:hAnsiTheme="minorHAnsi" w:cstheme="minorHAnsi"/>
          <w:sz w:val="22"/>
          <w:szCs w:val="22"/>
        </w:rPr>
        <w:t xml:space="preserve"> </w:t>
      </w:r>
      <w:r w:rsidR="00AC523C" w:rsidRPr="00D97C28">
        <w:rPr>
          <w:rFonts w:asciiTheme="minorHAnsi" w:hAnsiTheme="minorHAnsi" w:cstheme="minorHAnsi"/>
          <w:sz w:val="22"/>
          <w:szCs w:val="22"/>
        </w:rPr>
        <w:t xml:space="preserve"> </w:t>
      </w:r>
      <w:r w:rsidRPr="00D97C28">
        <w:rPr>
          <w:rFonts w:asciiTheme="minorHAnsi" w:hAnsiTheme="minorHAnsi" w:cstheme="minorHAnsi"/>
          <w:sz w:val="22"/>
          <w:szCs w:val="22"/>
        </w:rPr>
        <w:t>(</w:t>
      </w:r>
      <w:r w:rsidR="00D44CC2" w:rsidRPr="00D97C28">
        <w:rPr>
          <w:rFonts w:asciiTheme="minorHAnsi" w:hAnsiTheme="minorHAnsi" w:cstheme="minorHAnsi"/>
          <w:sz w:val="22"/>
          <w:szCs w:val="22"/>
        </w:rPr>
        <w:t>Entries</w:t>
      </w:r>
      <w:r w:rsidRPr="00D97C28">
        <w:rPr>
          <w:rFonts w:asciiTheme="minorHAnsi" w:hAnsiTheme="minorHAnsi" w:cstheme="minorHAnsi"/>
          <w:sz w:val="22"/>
          <w:szCs w:val="22"/>
        </w:rPr>
        <w:t xml:space="preserve"> will be acknowledged)</w:t>
      </w:r>
    </w:p>
    <w:p w14:paraId="02041A11" w14:textId="00B9B0F1" w:rsidR="00A5506F" w:rsidRPr="00D97C28" w:rsidRDefault="00A5506F" w:rsidP="00FB7CA9">
      <w:p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D97C28">
        <w:rPr>
          <w:rFonts w:asciiTheme="minorHAnsi" w:hAnsiTheme="minorHAnsi" w:cstheme="minorHAnsi"/>
          <w:sz w:val="22"/>
          <w:szCs w:val="22"/>
        </w:rPr>
        <w:t>Internet banking payment to BMWMCNZ Event account 03 1519 0034447 001</w:t>
      </w:r>
    </w:p>
    <w:p w14:paraId="33DED794" w14:textId="4B38590E" w:rsidR="006317D4" w:rsidRPr="0052028E" w:rsidRDefault="00A5506F" w:rsidP="0052028E">
      <w:p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D97C28">
        <w:rPr>
          <w:rFonts w:asciiTheme="minorHAnsi" w:hAnsiTheme="minorHAnsi" w:cstheme="minorHAnsi"/>
          <w:sz w:val="22"/>
          <w:szCs w:val="22"/>
        </w:rPr>
        <w:t>Please reference with Name, Membership Number and SIRAG</w:t>
      </w:r>
    </w:p>
    <w:sectPr w:rsidR="006317D4" w:rsidRPr="0052028E" w:rsidSect="001F32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>
    <w:nsid w:val="1D1C6BCB"/>
    <w:multiLevelType w:val="hybridMultilevel"/>
    <w:tmpl w:val="57388AF6"/>
    <w:lvl w:ilvl="0" w:tplc="D3ECB4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5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89"/>
    <w:rsid w:val="00027FC5"/>
    <w:rsid w:val="00041D06"/>
    <w:rsid w:val="00084B58"/>
    <w:rsid w:val="00100CC1"/>
    <w:rsid w:val="0016202D"/>
    <w:rsid w:val="00166A0C"/>
    <w:rsid w:val="001F3212"/>
    <w:rsid w:val="002932A4"/>
    <w:rsid w:val="003B2989"/>
    <w:rsid w:val="0043138D"/>
    <w:rsid w:val="004A3AB3"/>
    <w:rsid w:val="004A4BFB"/>
    <w:rsid w:val="0052028E"/>
    <w:rsid w:val="00563868"/>
    <w:rsid w:val="005713B5"/>
    <w:rsid w:val="00602A51"/>
    <w:rsid w:val="006317D4"/>
    <w:rsid w:val="006A2A94"/>
    <w:rsid w:val="006C0531"/>
    <w:rsid w:val="00711077"/>
    <w:rsid w:val="00724E3D"/>
    <w:rsid w:val="007A7B90"/>
    <w:rsid w:val="007C4F3D"/>
    <w:rsid w:val="00822286"/>
    <w:rsid w:val="009F12A2"/>
    <w:rsid w:val="009F4C32"/>
    <w:rsid w:val="00A5506F"/>
    <w:rsid w:val="00AC523C"/>
    <w:rsid w:val="00B028F8"/>
    <w:rsid w:val="00B0651B"/>
    <w:rsid w:val="00BF3D7E"/>
    <w:rsid w:val="00C678D2"/>
    <w:rsid w:val="00C94F2A"/>
    <w:rsid w:val="00CE1B51"/>
    <w:rsid w:val="00D21769"/>
    <w:rsid w:val="00D44CC2"/>
    <w:rsid w:val="00D453D2"/>
    <w:rsid w:val="00D57DEC"/>
    <w:rsid w:val="00D97C28"/>
    <w:rsid w:val="00E10145"/>
    <w:rsid w:val="00EB4C7A"/>
    <w:rsid w:val="00F05F17"/>
    <w:rsid w:val="00F12280"/>
    <w:rsid w:val="00FB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0A0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F2A"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BodyText"/>
    <w:qFormat/>
    <w:pPr>
      <w:keepNext/>
      <w:spacing w:before="60" w:line="280" w:lineRule="exact"/>
      <w:outlineLvl w:val="0"/>
    </w:pPr>
    <w:rPr>
      <w:rFonts w:ascii="Arial" w:hAnsi="Arial"/>
      <w:b/>
      <w:sz w:val="26"/>
      <w:szCs w:val="20"/>
    </w:rPr>
  </w:style>
  <w:style w:type="paragraph" w:styleId="Heading2">
    <w:name w:val="heading 2"/>
    <w:basedOn w:val="Normal"/>
    <w:next w:val="BodyText"/>
    <w:qFormat/>
    <w:pPr>
      <w:keepNext/>
      <w:spacing w:before="60" w:line="280" w:lineRule="atLeast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spacing w:before="60" w:line="280" w:lineRule="exact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220" w:line="280" w:lineRule="exact"/>
    </w:pPr>
    <w:rPr>
      <w:rFonts w:ascii="Arial" w:hAnsi="Arial"/>
      <w:szCs w:val="20"/>
    </w:rPr>
  </w:style>
  <w:style w:type="paragraph" w:styleId="PlainText">
    <w:name w:val="Plain Text"/>
    <w:basedOn w:val="Normal"/>
    <w:pPr>
      <w:tabs>
        <w:tab w:val="left" w:pos="425"/>
      </w:tabs>
      <w:spacing w:after="240" w:line="320" w:lineRule="exact"/>
    </w:pPr>
    <w:rPr>
      <w:szCs w:val="20"/>
    </w:r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next w:val="Normal"/>
    <w:pPr>
      <w:spacing w:line="200" w:lineRule="exact"/>
    </w:pPr>
    <w:rPr>
      <w:rFonts w:ascii="Arial" w:hAnsi="Arial"/>
      <w:sz w:val="15"/>
      <w:szCs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exact"/>
    </w:pPr>
    <w:rPr>
      <w:sz w:val="16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line="280" w:lineRule="exact"/>
    </w:pPr>
    <w:rPr>
      <w:szCs w:val="20"/>
    </w:rPr>
  </w:style>
  <w:style w:type="paragraph" w:customStyle="1" w:styleId="ListPara">
    <w:name w:val="List Para"/>
    <w:basedOn w:val="Normal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</w:r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rFonts w:ascii="Arial" w:hAnsi="Arial"/>
      <w:szCs w:val="20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</w:r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line="320" w:lineRule="atLeast"/>
    </w:pPr>
    <w:rPr>
      <w:szCs w:val="20"/>
    </w:rPr>
  </w:style>
  <w:style w:type="paragraph" w:customStyle="1" w:styleId="Subject">
    <w:name w:val="Subject"/>
    <w:basedOn w:val="Normal"/>
    <w:next w:val="PlainText"/>
    <w:pPr>
      <w:spacing w:before="60" w:line="280" w:lineRule="exact"/>
    </w:pPr>
    <w:rPr>
      <w:rFonts w:ascii="Arial" w:hAnsi="Arial"/>
      <w:b/>
      <w:szCs w:val="20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table" w:styleId="TableGrid">
    <w:name w:val="Table Grid"/>
    <w:basedOn w:val="TableNormal"/>
    <w:uiPriority w:val="39"/>
    <w:rsid w:val="003B2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321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176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F3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3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F2A"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BodyText"/>
    <w:qFormat/>
    <w:pPr>
      <w:keepNext/>
      <w:spacing w:before="60" w:line="280" w:lineRule="exact"/>
      <w:outlineLvl w:val="0"/>
    </w:pPr>
    <w:rPr>
      <w:rFonts w:ascii="Arial" w:hAnsi="Arial"/>
      <w:b/>
      <w:sz w:val="26"/>
      <w:szCs w:val="20"/>
    </w:rPr>
  </w:style>
  <w:style w:type="paragraph" w:styleId="Heading2">
    <w:name w:val="heading 2"/>
    <w:basedOn w:val="Normal"/>
    <w:next w:val="BodyText"/>
    <w:qFormat/>
    <w:pPr>
      <w:keepNext/>
      <w:spacing w:before="60" w:line="280" w:lineRule="atLeast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spacing w:before="60" w:line="280" w:lineRule="exact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220" w:line="280" w:lineRule="exact"/>
    </w:pPr>
    <w:rPr>
      <w:rFonts w:ascii="Arial" w:hAnsi="Arial"/>
      <w:szCs w:val="20"/>
    </w:rPr>
  </w:style>
  <w:style w:type="paragraph" w:styleId="PlainText">
    <w:name w:val="Plain Text"/>
    <w:basedOn w:val="Normal"/>
    <w:pPr>
      <w:tabs>
        <w:tab w:val="left" w:pos="425"/>
      </w:tabs>
      <w:spacing w:after="240" w:line="320" w:lineRule="exact"/>
    </w:pPr>
    <w:rPr>
      <w:szCs w:val="20"/>
    </w:r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next w:val="Normal"/>
    <w:pPr>
      <w:spacing w:line="200" w:lineRule="exact"/>
    </w:pPr>
    <w:rPr>
      <w:rFonts w:ascii="Arial" w:hAnsi="Arial"/>
      <w:sz w:val="15"/>
      <w:szCs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exact"/>
    </w:pPr>
    <w:rPr>
      <w:sz w:val="16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line="280" w:lineRule="exact"/>
    </w:pPr>
    <w:rPr>
      <w:szCs w:val="20"/>
    </w:rPr>
  </w:style>
  <w:style w:type="paragraph" w:customStyle="1" w:styleId="ListPara">
    <w:name w:val="List Para"/>
    <w:basedOn w:val="Normal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</w:r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rFonts w:ascii="Arial" w:hAnsi="Arial"/>
      <w:szCs w:val="20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</w:r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line="320" w:lineRule="atLeast"/>
    </w:pPr>
    <w:rPr>
      <w:szCs w:val="20"/>
    </w:rPr>
  </w:style>
  <w:style w:type="paragraph" w:customStyle="1" w:styleId="Subject">
    <w:name w:val="Subject"/>
    <w:basedOn w:val="Normal"/>
    <w:next w:val="PlainText"/>
    <w:pPr>
      <w:spacing w:before="60" w:line="280" w:lineRule="exact"/>
    </w:pPr>
    <w:rPr>
      <w:rFonts w:ascii="Arial" w:hAnsi="Arial"/>
      <w:b/>
      <w:szCs w:val="20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table" w:styleId="TableGrid">
    <w:name w:val="Table Grid"/>
    <w:basedOn w:val="TableNormal"/>
    <w:uiPriority w:val="39"/>
    <w:rsid w:val="003B2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321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176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F3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3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 Williams</dc:creator>
  <cp:lastModifiedBy>Acer aspire</cp:lastModifiedBy>
  <cp:revision>2</cp:revision>
  <cp:lastPrinted>2021-04-21T06:19:00Z</cp:lastPrinted>
  <dcterms:created xsi:type="dcterms:W3CDTF">2021-06-08T10:06:00Z</dcterms:created>
  <dcterms:modified xsi:type="dcterms:W3CDTF">2021-06-08T10:06:00Z</dcterms:modified>
</cp:coreProperties>
</file>